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5C" w:rsidRDefault="0062535C" w:rsidP="0062535C">
      <w:pPr>
        <w:ind w:firstLine="708"/>
        <w:jc w:val="both"/>
        <w:rPr>
          <w:sz w:val="48"/>
          <w:szCs w:val="48"/>
        </w:rPr>
      </w:pPr>
    </w:p>
    <w:p w:rsidR="0062535C" w:rsidRPr="0062535C" w:rsidRDefault="0062535C" w:rsidP="007F3898">
      <w:pPr>
        <w:ind w:firstLine="708"/>
        <w:jc w:val="center"/>
        <w:rPr>
          <w:sz w:val="144"/>
          <w:szCs w:val="144"/>
        </w:rPr>
      </w:pPr>
      <w:r w:rsidRPr="0062535C">
        <w:rPr>
          <w:sz w:val="144"/>
          <w:szCs w:val="144"/>
        </w:rPr>
        <w:t>Внимание!</w:t>
      </w:r>
    </w:p>
    <w:p w:rsidR="0062535C" w:rsidRDefault="0062535C" w:rsidP="007F3898">
      <w:pPr>
        <w:jc w:val="center"/>
        <w:rPr>
          <w:sz w:val="48"/>
          <w:szCs w:val="48"/>
        </w:rPr>
      </w:pPr>
    </w:p>
    <w:p w:rsidR="0062535C" w:rsidRDefault="0062535C" w:rsidP="007F3898">
      <w:pPr>
        <w:ind w:firstLine="708"/>
        <w:jc w:val="center"/>
        <w:rPr>
          <w:sz w:val="48"/>
          <w:szCs w:val="48"/>
        </w:rPr>
      </w:pPr>
    </w:p>
    <w:p w:rsidR="0062535C" w:rsidRPr="0062535C" w:rsidRDefault="0062535C" w:rsidP="007F3898">
      <w:pPr>
        <w:ind w:firstLine="708"/>
        <w:jc w:val="center"/>
        <w:rPr>
          <w:sz w:val="48"/>
          <w:szCs w:val="48"/>
        </w:rPr>
      </w:pPr>
      <w:r>
        <w:rPr>
          <w:sz w:val="48"/>
          <w:szCs w:val="48"/>
        </w:rPr>
        <w:t>В</w:t>
      </w:r>
      <w:r w:rsidRPr="0062535C">
        <w:rPr>
          <w:sz w:val="48"/>
          <w:szCs w:val="48"/>
        </w:rPr>
        <w:t xml:space="preserve"> рамках борьбы с распространением </w:t>
      </w:r>
      <w:proofErr w:type="spellStart"/>
      <w:r w:rsidRPr="0062535C">
        <w:rPr>
          <w:sz w:val="48"/>
          <w:szCs w:val="48"/>
        </w:rPr>
        <w:t>коронавирусной</w:t>
      </w:r>
      <w:proofErr w:type="spellEnd"/>
      <w:r w:rsidRPr="0062535C">
        <w:rPr>
          <w:sz w:val="48"/>
          <w:szCs w:val="48"/>
        </w:rPr>
        <w:t xml:space="preserve"> инфекции телефон «горячей линии» </w:t>
      </w:r>
      <w:r w:rsidRPr="0062535C">
        <w:rPr>
          <w:b/>
          <w:sz w:val="96"/>
          <w:szCs w:val="96"/>
        </w:rPr>
        <w:t>8-800-100-00-82</w:t>
      </w:r>
      <w:r w:rsidRPr="0062535C">
        <w:rPr>
          <w:sz w:val="48"/>
          <w:szCs w:val="48"/>
        </w:rPr>
        <w:t xml:space="preserve"> министерства труда и социального развития Новосибирско</w:t>
      </w:r>
      <w:r w:rsidR="007F3898">
        <w:rPr>
          <w:sz w:val="48"/>
          <w:szCs w:val="48"/>
        </w:rPr>
        <w:t>й области</w:t>
      </w:r>
      <w:r w:rsidRPr="0062535C">
        <w:rPr>
          <w:sz w:val="48"/>
          <w:szCs w:val="48"/>
        </w:rPr>
        <w:t xml:space="preserve"> работает в усиленном режиме.</w:t>
      </w:r>
    </w:p>
    <w:p w:rsidR="00354F35" w:rsidRDefault="00354F35" w:rsidP="007F3898">
      <w:pPr>
        <w:jc w:val="center"/>
        <w:rPr>
          <w:sz w:val="48"/>
          <w:szCs w:val="48"/>
        </w:rPr>
      </w:pPr>
    </w:p>
    <w:p w:rsidR="007F3898" w:rsidRPr="007F3898" w:rsidRDefault="007F3898" w:rsidP="007F3898">
      <w:pPr>
        <w:jc w:val="center"/>
        <w:rPr>
          <w:b/>
          <w:sz w:val="48"/>
          <w:szCs w:val="48"/>
        </w:rPr>
      </w:pPr>
      <w:r w:rsidRPr="007F3898">
        <w:rPr>
          <w:b/>
          <w:sz w:val="48"/>
          <w:szCs w:val="48"/>
          <w:shd w:val="clear" w:color="auto" w:fill="F4F7FC"/>
        </w:rPr>
        <w:t>Пожилые граждане старше 65 лет – жители региона могут обратиться по телефону горячей линии министерства для адресного решения возникающих вопросов.</w:t>
      </w:r>
    </w:p>
    <w:sectPr w:rsidR="007F3898" w:rsidRPr="007F3898" w:rsidSect="0035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35C"/>
    <w:rsid w:val="00354F35"/>
    <w:rsid w:val="0062535C"/>
    <w:rsid w:val="007F3898"/>
    <w:rsid w:val="009A7701"/>
    <w:rsid w:val="00A27D2F"/>
    <w:rsid w:val="00D75DE7"/>
    <w:rsid w:val="00F3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5C"/>
    <w:pPr>
      <w:autoSpaceDE w:val="0"/>
      <w:autoSpaceDN w:val="0"/>
      <w:ind w:firstLine="0"/>
      <w:jc w:val="left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98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2020-03-26T05:30:00Z</cp:lastPrinted>
  <dcterms:created xsi:type="dcterms:W3CDTF">2020-03-26T05:18:00Z</dcterms:created>
  <dcterms:modified xsi:type="dcterms:W3CDTF">2020-03-26T05:30:00Z</dcterms:modified>
</cp:coreProperties>
</file>